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67" w:rsidRPr="00374567" w:rsidRDefault="00374567" w:rsidP="0037456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Задания к лекции: </w:t>
      </w:r>
      <w:r w:rsidRPr="00DB4D08">
        <w:rPr>
          <w:rFonts w:ascii="Times New Roman" w:hAnsi="Times New Roman" w:cs="Times New Roman"/>
          <w:b/>
          <w:sz w:val="28"/>
          <w:szCs w:val="28"/>
        </w:rPr>
        <w:t>Движущие силы и логика воспитательного процесса</w:t>
      </w:r>
    </w:p>
    <w:p w:rsidR="00374567" w:rsidRDefault="00374567" w:rsidP="003745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4567" w:rsidRDefault="00374567" w:rsidP="003745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659B">
        <w:rPr>
          <w:rFonts w:ascii="Times New Roman" w:hAnsi="Times New Roman" w:cs="Times New Roman"/>
          <w:sz w:val="28"/>
          <w:szCs w:val="28"/>
        </w:rPr>
        <w:t>По материалам лекции и литературным источникам заполните таблиц</w:t>
      </w:r>
      <w:r>
        <w:rPr>
          <w:rFonts w:ascii="Times New Roman" w:hAnsi="Times New Roman" w:cs="Times New Roman"/>
          <w:sz w:val="28"/>
          <w:szCs w:val="28"/>
        </w:rPr>
        <w:t>ы 1-2</w:t>
      </w:r>
      <w:r w:rsidRPr="0099659B">
        <w:rPr>
          <w:rFonts w:ascii="Times New Roman" w:hAnsi="Times New Roman" w:cs="Times New Roman"/>
          <w:sz w:val="28"/>
          <w:szCs w:val="28"/>
        </w:rPr>
        <w:t>:</w:t>
      </w:r>
    </w:p>
    <w:p w:rsidR="00374567" w:rsidRDefault="00374567" w:rsidP="003745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4567" w:rsidRPr="0099659B" w:rsidRDefault="00374567" w:rsidP="003745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3032"/>
        <w:gridCol w:w="3163"/>
        <w:gridCol w:w="2605"/>
      </w:tblGrid>
      <w:tr w:rsidR="00374567" w:rsidRPr="0099659B" w:rsidTr="00352655">
        <w:tc>
          <w:tcPr>
            <w:tcW w:w="54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659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4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659B">
              <w:rPr>
                <w:rFonts w:ascii="Times New Roman" w:hAnsi="Times New Roman" w:cs="Times New Roman"/>
                <w:b/>
              </w:rPr>
              <w:t>Противоречия воспитательного процесса</w:t>
            </w:r>
          </w:p>
        </w:tc>
        <w:tc>
          <w:tcPr>
            <w:tcW w:w="3255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659B">
              <w:rPr>
                <w:rFonts w:ascii="Times New Roman" w:hAnsi="Times New Roman" w:cs="Times New Roman"/>
                <w:b/>
              </w:rPr>
              <w:t>Движущие силы воспитательного процесса</w:t>
            </w:r>
          </w:p>
        </w:tc>
        <w:tc>
          <w:tcPr>
            <w:tcW w:w="265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659B">
              <w:rPr>
                <w:rFonts w:ascii="Times New Roman" w:hAnsi="Times New Roman" w:cs="Times New Roman"/>
                <w:b/>
              </w:rPr>
              <w:t>Логика воспитательного процесса</w:t>
            </w:r>
          </w:p>
        </w:tc>
      </w:tr>
      <w:tr w:rsidR="00374567" w:rsidRPr="0099659B" w:rsidTr="00352655">
        <w:tc>
          <w:tcPr>
            <w:tcW w:w="54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  <w:r w:rsidRPr="00996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4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4567" w:rsidRPr="0099659B" w:rsidTr="00352655">
        <w:tc>
          <w:tcPr>
            <w:tcW w:w="54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  <w:r w:rsidRPr="00996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4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4567" w:rsidRPr="0099659B" w:rsidTr="00352655">
        <w:tc>
          <w:tcPr>
            <w:tcW w:w="54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  <w:r w:rsidRPr="0099659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4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4567" w:rsidRPr="0099659B" w:rsidTr="00352655">
        <w:tc>
          <w:tcPr>
            <w:tcW w:w="54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99659B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114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374567" w:rsidRPr="0099659B" w:rsidRDefault="00374567" w:rsidP="0035265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74567" w:rsidRDefault="00374567" w:rsidP="0037456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74567" w:rsidRPr="0099659B" w:rsidRDefault="00374567" w:rsidP="003745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659B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83"/>
      </w:tblGrid>
      <w:tr w:rsidR="00374567" w:rsidRPr="00CE58FF" w:rsidTr="00352655">
        <w:trPr>
          <w:jc w:val="center"/>
        </w:trPr>
        <w:tc>
          <w:tcPr>
            <w:tcW w:w="2655" w:type="pct"/>
          </w:tcPr>
          <w:p w:rsidR="00374567" w:rsidRPr="00CE58FF" w:rsidRDefault="00374567" w:rsidP="003526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8FF">
              <w:rPr>
                <w:rFonts w:ascii="Times New Roman" w:hAnsi="Times New Roman" w:cs="Times New Roman"/>
                <w:b/>
                <w:sz w:val="28"/>
                <w:szCs w:val="28"/>
              </w:rPr>
              <w:t>Закономерности воспитания</w:t>
            </w:r>
          </w:p>
        </w:tc>
        <w:tc>
          <w:tcPr>
            <w:tcW w:w="2345" w:type="pct"/>
          </w:tcPr>
          <w:p w:rsidR="00374567" w:rsidRPr="00CE58FF" w:rsidRDefault="00374567" w:rsidP="003526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8FF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воспитания</w:t>
            </w:r>
          </w:p>
        </w:tc>
      </w:tr>
      <w:tr w:rsidR="00374567" w:rsidRPr="0099659B" w:rsidTr="00352655">
        <w:trPr>
          <w:jc w:val="center"/>
        </w:trPr>
        <w:tc>
          <w:tcPr>
            <w:tcW w:w="2655" w:type="pct"/>
          </w:tcPr>
          <w:p w:rsidR="00374567" w:rsidRPr="0099659B" w:rsidRDefault="00374567" w:rsidP="00352655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65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5" w:type="pct"/>
          </w:tcPr>
          <w:p w:rsidR="00374567" w:rsidRPr="0099659B" w:rsidRDefault="00374567" w:rsidP="003526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67" w:rsidRPr="0099659B" w:rsidTr="00352655">
        <w:trPr>
          <w:jc w:val="center"/>
        </w:trPr>
        <w:tc>
          <w:tcPr>
            <w:tcW w:w="2655" w:type="pct"/>
          </w:tcPr>
          <w:p w:rsidR="00374567" w:rsidRPr="0099659B" w:rsidRDefault="00374567" w:rsidP="00352655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65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5" w:type="pct"/>
          </w:tcPr>
          <w:p w:rsidR="00374567" w:rsidRPr="0099659B" w:rsidRDefault="00374567" w:rsidP="003526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67" w:rsidRPr="0099659B" w:rsidTr="00352655">
        <w:trPr>
          <w:jc w:val="center"/>
        </w:trPr>
        <w:tc>
          <w:tcPr>
            <w:tcW w:w="2655" w:type="pct"/>
          </w:tcPr>
          <w:p w:rsidR="00374567" w:rsidRPr="0099659B" w:rsidRDefault="00374567" w:rsidP="00352655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659B">
              <w:rPr>
                <w:rFonts w:ascii="Times New Roman" w:hAnsi="Times New Roman" w:cs="Times New Roman"/>
                <w:sz w:val="28"/>
                <w:szCs w:val="28"/>
              </w:rPr>
              <w:t>3. и т.д.</w:t>
            </w:r>
          </w:p>
        </w:tc>
        <w:tc>
          <w:tcPr>
            <w:tcW w:w="2345" w:type="pct"/>
          </w:tcPr>
          <w:p w:rsidR="00374567" w:rsidRPr="0099659B" w:rsidRDefault="00374567" w:rsidP="003526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567" w:rsidRPr="0099659B" w:rsidRDefault="00374567" w:rsidP="00374567">
      <w:pPr>
        <w:rPr>
          <w:rFonts w:ascii="Times New Roman" w:hAnsi="Times New Roman" w:cs="Times New Roman"/>
          <w:b/>
          <w:sz w:val="28"/>
          <w:szCs w:val="28"/>
        </w:rPr>
      </w:pPr>
    </w:p>
    <w:p w:rsidR="00374567" w:rsidRPr="0099659B" w:rsidRDefault="00374567" w:rsidP="0037456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74567" w:rsidRPr="00D85835" w:rsidRDefault="00374567" w:rsidP="0037456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74567" w:rsidRDefault="00374567"/>
    <w:sectPr w:rsidR="0037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67"/>
    <w:rsid w:val="000C56AF"/>
    <w:rsid w:val="00374567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0DD7"/>
  <w15:chartTrackingRefBased/>
  <w15:docId w15:val="{B6F97F4D-BC94-44E6-936C-0C5165FB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67"/>
    <w:pPr>
      <w:spacing w:after="0" w:line="240" w:lineRule="auto"/>
      <w:ind w:firstLine="4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67"/>
    <w:pPr>
      <w:ind w:left="720"/>
      <w:contextualSpacing/>
    </w:pPr>
  </w:style>
  <w:style w:type="table" w:styleId="a4">
    <w:name w:val="Table Grid"/>
    <w:basedOn w:val="a1"/>
    <w:uiPriority w:val="59"/>
    <w:rsid w:val="00374567"/>
    <w:pPr>
      <w:spacing w:after="0" w:line="240" w:lineRule="auto"/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2020-03-18T03:32:00Z</dcterms:created>
  <dcterms:modified xsi:type="dcterms:W3CDTF">2020-03-18T03:33:00Z</dcterms:modified>
</cp:coreProperties>
</file>